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1125459" r:id="rId6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Default="00C35510" w:rsidP="0088273A">
      <w:pPr>
        <w:rPr>
          <w:b/>
          <w:bCs/>
          <w:sz w:val="28"/>
          <w:lang w:val="uk-UA"/>
        </w:rPr>
      </w:pPr>
    </w:p>
    <w:p w14:paraId="1037FCF5" w14:textId="2E14E091" w:rsidR="00E15FD5" w:rsidRDefault="00E15FD5" w:rsidP="0088273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</w:t>
      </w:r>
      <w:r w:rsidRPr="00E15FD5">
        <w:rPr>
          <w:b/>
          <w:bCs/>
          <w:sz w:val="28"/>
          <w:lang w:val="uk-UA"/>
        </w:rPr>
        <w:t>ВИКОНАВЧИЙ КОМІТЕТ</w:t>
      </w:r>
    </w:p>
    <w:p w14:paraId="57CEA821" w14:textId="77777777" w:rsidR="00E15FD5" w:rsidRPr="006A7531" w:rsidRDefault="00E15FD5" w:rsidP="0088273A">
      <w:pPr>
        <w:rPr>
          <w:b/>
          <w:bCs/>
          <w:sz w:val="28"/>
          <w:lang w:val="uk-UA"/>
        </w:rPr>
      </w:pPr>
    </w:p>
    <w:p w14:paraId="2C6C4F29" w14:textId="07FF0D40" w:rsidR="00C35510" w:rsidRDefault="00961D94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1AC67DB6" w:rsidR="003C4B7A" w:rsidRDefault="003F62F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09 листопада 2023 року </w:t>
      </w:r>
      <w:r w:rsidR="003C4B7A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</w:t>
      </w:r>
      <w:r w:rsidR="003C4B7A">
        <w:rPr>
          <w:sz w:val="28"/>
          <w:lang w:val="uk-UA"/>
        </w:rPr>
        <w:t xml:space="preserve"> </w:t>
      </w:r>
      <w:proofErr w:type="spellStart"/>
      <w:r w:rsidR="003C4B7A" w:rsidRPr="003C4B7A">
        <w:rPr>
          <w:sz w:val="28"/>
          <w:lang w:val="uk-UA"/>
        </w:rPr>
        <w:t>Саврань</w:t>
      </w:r>
      <w:proofErr w:type="spellEnd"/>
      <w:r w:rsidR="003C4B7A">
        <w:rPr>
          <w:sz w:val="28"/>
          <w:lang w:val="uk-UA"/>
        </w:rPr>
        <w:t xml:space="preserve">                    </w:t>
      </w:r>
      <w:r>
        <w:rPr>
          <w:sz w:val="28"/>
          <w:lang w:val="uk-UA"/>
        </w:rPr>
        <w:t xml:space="preserve">           </w:t>
      </w:r>
      <w:r w:rsidR="003C4B7A">
        <w:rPr>
          <w:sz w:val="28"/>
          <w:lang w:val="uk-UA"/>
        </w:rPr>
        <w:t xml:space="preserve">               №</w:t>
      </w:r>
      <w:r>
        <w:rPr>
          <w:sz w:val="28"/>
          <w:lang w:val="uk-UA"/>
        </w:rPr>
        <w:t xml:space="preserve"> 12/3</w:t>
      </w:r>
    </w:p>
    <w:p w14:paraId="3706D3EF" w14:textId="77777777" w:rsidR="006525A1" w:rsidRDefault="006525A1" w:rsidP="006525A1">
      <w:pPr>
        <w:rPr>
          <w:sz w:val="28"/>
          <w:lang w:val="uk-UA"/>
        </w:rPr>
      </w:pPr>
    </w:p>
    <w:p w14:paraId="1D4D043D" w14:textId="6DF80252" w:rsidR="002214B7" w:rsidRPr="002214B7" w:rsidRDefault="002214B7" w:rsidP="002214B7">
      <w:pPr>
        <w:jc w:val="both"/>
        <w:rPr>
          <w:sz w:val="28"/>
          <w:lang w:val="uk-UA"/>
        </w:rPr>
      </w:pPr>
      <w:r w:rsidRPr="002214B7">
        <w:rPr>
          <w:sz w:val="28"/>
          <w:lang w:val="uk-UA"/>
        </w:rPr>
        <w:t xml:space="preserve">Про видачу дублікату свідоцтва на право власності на  нерухоме майно </w:t>
      </w:r>
    </w:p>
    <w:p w14:paraId="2EA85F6B" w14:textId="77777777" w:rsidR="002214B7" w:rsidRPr="002214B7" w:rsidRDefault="002214B7" w:rsidP="002214B7">
      <w:pPr>
        <w:jc w:val="both"/>
        <w:rPr>
          <w:sz w:val="28"/>
          <w:lang w:val="uk-UA"/>
        </w:rPr>
      </w:pPr>
    </w:p>
    <w:p w14:paraId="0C615BC0" w14:textId="6A9B3FF7" w:rsidR="002214B7" w:rsidRPr="002214B7" w:rsidRDefault="002214B7" w:rsidP="002214B7">
      <w:pPr>
        <w:jc w:val="both"/>
        <w:rPr>
          <w:sz w:val="28"/>
          <w:lang w:val="uk-UA"/>
        </w:rPr>
      </w:pPr>
      <w:r w:rsidRPr="002214B7">
        <w:rPr>
          <w:sz w:val="28"/>
          <w:lang w:val="uk-UA"/>
        </w:rPr>
        <w:t xml:space="preserve">     Керуючись статтями 30, 40, 59 Закону України «Про місцеве  самоврядування в  Україні», відповідно до Порядку видачі дублікатів </w:t>
      </w:r>
      <w:proofErr w:type="spellStart"/>
      <w:r w:rsidRPr="002214B7">
        <w:rPr>
          <w:sz w:val="28"/>
          <w:lang w:val="uk-UA"/>
        </w:rPr>
        <w:t>свідоцтв</w:t>
      </w:r>
      <w:proofErr w:type="spellEnd"/>
      <w:r w:rsidRPr="002214B7">
        <w:rPr>
          <w:sz w:val="28"/>
          <w:lang w:val="uk-UA"/>
        </w:rPr>
        <w:t xml:space="preserve"> про право власності на нерухоме майно виконавчим комітетом </w:t>
      </w:r>
      <w:proofErr w:type="spellStart"/>
      <w:r w:rsidRPr="002214B7">
        <w:rPr>
          <w:sz w:val="28"/>
          <w:lang w:val="uk-UA"/>
        </w:rPr>
        <w:t>Савранської</w:t>
      </w:r>
      <w:proofErr w:type="spellEnd"/>
      <w:r w:rsidRPr="002214B7">
        <w:rPr>
          <w:sz w:val="28"/>
          <w:lang w:val="uk-UA"/>
        </w:rPr>
        <w:t xml:space="preserve"> селищної ради затвердженого рішенням  виконавчого комітету </w:t>
      </w:r>
      <w:proofErr w:type="spellStart"/>
      <w:r w:rsidRPr="002214B7">
        <w:rPr>
          <w:sz w:val="28"/>
          <w:lang w:val="uk-UA"/>
        </w:rPr>
        <w:t>Савранської</w:t>
      </w:r>
      <w:proofErr w:type="spellEnd"/>
      <w:r w:rsidRPr="002214B7">
        <w:rPr>
          <w:sz w:val="28"/>
          <w:lang w:val="uk-UA"/>
        </w:rPr>
        <w:t xml:space="preserve"> селищної ради від20.04.2017 року № 4/4, розглянувши заяву та пакет документів, які </w:t>
      </w:r>
      <w:bookmarkStart w:id="0" w:name="_GoBack"/>
      <w:bookmarkEnd w:id="0"/>
      <w:r w:rsidRPr="002214B7">
        <w:rPr>
          <w:sz w:val="28"/>
          <w:lang w:val="uk-UA"/>
        </w:rPr>
        <w:t xml:space="preserve">надійшли 31.10.2023 року від гр. Романенко Олександра Вікторовича,  виконавчий комітет селищної ради    </w:t>
      </w:r>
    </w:p>
    <w:p w14:paraId="60F1C79C" w14:textId="77777777" w:rsidR="002214B7" w:rsidRDefault="002214B7" w:rsidP="002214B7">
      <w:pPr>
        <w:jc w:val="both"/>
        <w:rPr>
          <w:sz w:val="28"/>
          <w:lang w:val="uk-UA"/>
        </w:rPr>
      </w:pPr>
      <w:r w:rsidRPr="002214B7">
        <w:rPr>
          <w:sz w:val="28"/>
          <w:lang w:val="uk-UA"/>
        </w:rPr>
        <w:t xml:space="preserve"> </w:t>
      </w:r>
    </w:p>
    <w:p w14:paraId="0E0979FE" w14:textId="3683A68E" w:rsidR="002214B7" w:rsidRDefault="002214B7" w:rsidP="002214B7">
      <w:pPr>
        <w:jc w:val="both"/>
        <w:rPr>
          <w:sz w:val="28"/>
          <w:lang w:val="uk-UA"/>
        </w:rPr>
      </w:pPr>
      <w:r w:rsidRPr="002214B7">
        <w:rPr>
          <w:sz w:val="28"/>
          <w:lang w:val="uk-UA"/>
        </w:rPr>
        <w:t>ВИРИШИВ</w:t>
      </w:r>
    </w:p>
    <w:p w14:paraId="73996B3A" w14:textId="77777777" w:rsidR="002214B7" w:rsidRPr="002214B7" w:rsidRDefault="002214B7" w:rsidP="002214B7">
      <w:pPr>
        <w:jc w:val="both"/>
        <w:rPr>
          <w:sz w:val="28"/>
          <w:lang w:val="uk-UA"/>
        </w:rPr>
      </w:pPr>
    </w:p>
    <w:p w14:paraId="1C99C351" w14:textId="047C58BC" w:rsidR="002214B7" w:rsidRPr="002214B7" w:rsidRDefault="002214B7" w:rsidP="002214B7">
      <w:pPr>
        <w:jc w:val="both"/>
        <w:rPr>
          <w:sz w:val="28"/>
          <w:lang w:val="uk-UA"/>
        </w:rPr>
      </w:pPr>
      <w:r w:rsidRPr="002214B7">
        <w:rPr>
          <w:sz w:val="28"/>
          <w:lang w:val="uk-UA"/>
        </w:rPr>
        <w:t>1.</w:t>
      </w:r>
      <w:r w:rsidRPr="002214B7">
        <w:rPr>
          <w:sz w:val="28"/>
          <w:lang w:val="uk-UA"/>
        </w:rPr>
        <w:tab/>
        <w:t xml:space="preserve">Видати дублікат свідоцтва на право власності на житловий будинок,   виданого виконавчим комітетом </w:t>
      </w:r>
      <w:proofErr w:type="spellStart"/>
      <w:r w:rsidRPr="002214B7">
        <w:rPr>
          <w:sz w:val="28"/>
          <w:lang w:val="uk-UA"/>
        </w:rPr>
        <w:t>Савранської</w:t>
      </w:r>
      <w:proofErr w:type="spellEnd"/>
      <w:r w:rsidRPr="002214B7">
        <w:rPr>
          <w:sz w:val="28"/>
          <w:lang w:val="uk-UA"/>
        </w:rPr>
        <w:t xml:space="preserve"> селищної ради Романенко Марії Михайлівні   на підставі рішення виконавчого комітету </w:t>
      </w:r>
      <w:proofErr w:type="spellStart"/>
      <w:r w:rsidRPr="002214B7">
        <w:rPr>
          <w:sz w:val="28"/>
          <w:lang w:val="uk-UA"/>
        </w:rPr>
        <w:t>Савранської</w:t>
      </w:r>
      <w:proofErr w:type="spellEnd"/>
      <w:r w:rsidRPr="002214B7">
        <w:rPr>
          <w:sz w:val="28"/>
          <w:lang w:val="uk-UA"/>
        </w:rPr>
        <w:t xml:space="preserve"> селищної ради від 24 грудня 2003 року № 11.</w:t>
      </w:r>
    </w:p>
    <w:p w14:paraId="51E6BD30" w14:textId="7B0F9BF3" w:rsidR="002214B7" w:rsidRPr="002214B7" w:rsidRDefault="002214B7" w:rsidP="002214B7">
      <w:pPr>
        <w:jc w:val="both"/>
        <w:rPr>
          <w:sz w:val="28"/>
          <w:lang w:val="uk-UA"/>
        </w:rPr>
      </w:pPr>
      <w:r w:rsidRPr="002214B7">
        <w:rPr>
          <w:sz w:val="28"/>
          <w:lang w:val="uk-UA"/>
        </w:rPr>
        <w:t>2.</w:t>
      </w:r>
      <w:r w:rsidRPr="002214B7">
        <w:rPr>
          <w:sz w:val="28"/>
          <w:lang w:val="uk-UA"/>
        </w:rPr>
        <w:tab/>
        <w:t xml:space="preserve">Секретарю виконавчого комітету  </w:t>
      </w:r>
      <w:proofErr w:type="spellStart"/>
      <w:r w:rsidRPr="002214B7">
        <w:rPr>
          <w:sz w:val="28"/>
          <w:lang w:val="uk-UA"/>
        </w:rPr>
        <w:t>Ігнатьєвій</w:t>
      </w:r>
      <w:proofErr w:type="spellEnd"/>
      <w:r w:rsidRPr="002214B7">
        <w:rPr>
          <w:sz w:val="28"/>
          <w:lang w:val="uk-UA"/>
        </w:rPr>
        <w:t xml:space="preserve"> І.В. підготувати дублікат свідоцтва в триденний термін.</w:t>
      </w:r>
    </w:p>
    <w:p w14:paraId="725A1903" w14:textId="20DEB4B0" w:rsidR="0069436A" w:rsidRDefault="002214B7" w:rsidP="00355BC3">
      <w:pPr>
        <w:jc w:val="both"/>
        <w:rPr>
          <w:sz w:val="28"/>
          <w:lang w:val="uk-UA"/>
        </w:rPr>
      </w:pPr>
      <w:r w:rsidRPr="002214B7">
        <w:rPr>
          <w:sz w:val="28"/>
          <w:lang w:val="uk-UA"/>
        </w:rPr>
        <w:t>3.</w:t>
      </w:r>
      <w:r w:rsidRPr="002214B7">
        <w:rPr>
          <w:sz w:val="28"/>
          <w:lang w:val="uk-UA"/>
        </w:rPr>
        <w:tab/>
        <w:t xml:space="preserve"> Контроль за виконанням даного рішення покласти на заступника  сел</w:t>
      </w:r>
      <w:r>
        <w:rPr>
          <w:sz w:val="28"/>
          <w:lang w:val="uk-UA"/>
        </w:rPr>
        <w:t xml:space="preserve">ищного  голови </w:t>
      </w:r>
      <w:proofErr w:type="spellStart"/>
      <w:r>
        <w:rPr>
          <w:sz w:val="28"/>
          <w:lang w:val="uk-UA"/>
        </w:rPr>
        <w:t>Лавренюка</w:t>
      </w:r>
      <w:proofErr w:type="spellEnd"/>
      <w:r>
        <w:rPr>
          <w:sz w:val="28"/>
          <w:lang w:val="uk-UA"/>
        </w:rPr>
        <w:t xml:space="preserve"> О.М. </w:t>
      </w:r>
    </w:p>
    <w:p w14:paraId="7FC7BD77" w14:textId="77777777" w:rsidR="002214B7" w:rsidRDefault="002214B7" w:rsidP="00355BC3">
      <w:pPr>
        <w:jc w:val="both"/>
        <w:rPr>
          <w:sz w:val="28"/>
          <w:lang w:val="uk-UA"/>
        </w:rPr>
      </w:pPr>
    </w:p>
    <w:p w14:paraId="766E2B81" w14:textId="77777777" w:rsidR="0069436A" w:rsidRPr="0069436A" w:rsidRDefault="0069436A" w:rsidP="0069436A">
      <w:pPr>
        <w:jc w:val="both"/>
        <w:rPr>
          <w:sz w:val="28"/>
          <w:lang w:val="uk-UA"/>
        </w:rPr>
      </w:pPr>
      <w:r w:rsidRPr="0069436A">
        <w:rPr>
          <w:sz w:val="28"/>
          <w:lang w:val="uk-UA"/>
        </w:rPr>
        <w:t xml:space="preserve">Секретар селищної ради, </w:t>
      </w:r>
    </w:p>
    <w:p w14:paraId="057E872C" w14:textId="7B87E36E" w:rsidR="0069436A" w:rsidRPr="00355BC3" w:rsidRDefault="0069436A" w:rsidP="0069436A">
      <w:pPr>
        <w:jc w:val="both"/>
        <w:rPr>
          <w:sz w:val="28"/>
          <w:lang w:val="uk-UA"/>
        </w:rPr>
      </w:pPr>
      <w:r w:rsidRPr="0069436A">
        <w:rPr>
          <w:sz w:val="28"/>
          <w:lang w:val="uk-UA"/>
        </w:rPr>
        <w:t>виконуючий обов’язки селищного голови                                          Олег ЖИРУН</w:t>
      </w:r>
    </w:p>
    <w:p w14:paraId="4E0814A2" w14:textId="77777777" w:rsidR="00355BC3" w:rsidRPr="00355BC3" w:rsidRDefault="00355BC3" w:rsidP="00355BC3">
      <w:pPr>
        <w:jc w:val="both"/>
        <w:rPr>
          <w:sz w:val="28"/>
          <w:lang w:val="uk-UA"/>
        </w:rPr>
      </w:pPr>
    </w:p>
    <w:p w14:paraId="180F2249" w14:textId="77777777" w:rsidR="00355BC3" w:rsidRPr="006525A1" w:rsidRDefault="00355BC3" w:rsidP="006525A1">
      <w:pPr>
        <w:rPr>
          <w:sz w:val="28"/>
          <w:lang w:val="uk-UA"/>
        </w:rPr>
      </w:pPr>
    </w:p>
    <w:sectPr w:rsidR="00355BC3" w:rsidRPr="006525A1" w:rsidSect="00E15F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10"/>
    <w:rsid w:val="002214B7"/>
    <w:rsid w:val="00304CC2"/>
    <w:rsid w:val="00337007"/>
    <w:rsid w:val="003415E8"/>
    <w:rsid w:val="00355BC3"/>
    <w:rsid w:val="003C4B7A"/>
    <w:rsid w:val="003F62FA"/>
    <w:rsid w:val="00466FF0"/>
    <w:rsid w:val="006525A1"/>
    <w:rsid w:val="0069436A"/>
    <w:rsid w:val="006C0A46"/>
    <w:rsid w:val="007118B9"/>
    <w:rsid w:val="0088273A"/>
    <w:rsid w:val="00961D94"/>
    <w:rsid w:val="00AA7586"/>
    <w:rsid w:val="00B0571D"/>
    <w:rsid w:val="00C35510"/>
    <w:rsid w:val="00E1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8415AD5-7C09-42E0-869D-4801D038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9F311-CF58-4F8F-A337-B13186959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6</cp:revision>
  <cp:lastPrinted>2023-11-10T10:43:00Z</cp:lastPrinted>
  <dcterms:created xsi:type="dcterms:W3CDTF">2023-11-07T12:23:00Z</dcterms:created>
  <dcterms:modified xsi:type="dcterms:W3CDTF">2023-11-10T10:44:00Z</dcterms:modified>
</cp:coreProperties>
</file>